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C7" w:rsidRPr="00075B45" w:rsidRDefault="00F4097E" w:rsidP="00075B45">
      <w:pPr>
        <w:ind w:right="360"/>
        <w:jc w:val="both"/>
        <w:rPr>
          <w:rFonts w:ascii="MAC C Swiss" w:hAnsi="MAC C Swiss"/>
          <w:sz w:val="22"/>
          <w:lang w:val="mk-MK"/>
        </w:rPr>
      </w:pPr>
      <w:bookmarkStart w:id="0" w:name="_Hlk151455318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285750</wp:posOffset>
            </wp:positionV>
            <wp:extent cx="581025" cy="609600"/>
            <wp:effectExtent l="19050" t="0" r="9525" b="0"/>
            <wp:wrapSquare wrapText="right"/>
            <wp:docPr id="3" name="Picture 6" descr="http://www.mld.org.mk/images/t2006_mld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ld.org.mk/images/t2006_mld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4E73">
        <w:rPr>
          <w:noProof/>
          <w:color w:val="221E1F"/>
          <w:sz w:val="44"/>
          <w:szCs w:val="44"/>
        </w:rPr>
        <w:drawing>
          <wp:inline distT="0" distB="0" distL="0" distR="0">
            <wp:extent cx="895350" cy="82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2925" cy="657225"/>
            <wp:effectExtent l="19050" t="0" r="9525" b="0"/>
            <wp:docPr id="2" name="Picture 2" descr="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398" w:rsidRDefault="00053398" w:rsidP="00053398">
      <w:pPr>
        <w:pStyle w:val="Heading2"/>
        <w:ind w:left="2160" w:right="360" w:firstLine="720"/>
        <w:jc w:val="left"/>
        <w:rPr>
          <w:rFonts w:ascii="Times New Roman" w:hAnsi="Times New Roman"/>
        </w:rPr>
      </w:pPr>
    </w:p>
    <w:p w:rsidR="00105FC7" w:rsidRPr="0046572E" w:rsidRDefault="00105FC7" w:rsidP="005235DC">
      <w:pPr>
        <w:tabs>
          <w:tab w:val="left" w:pos="8280"/>
        </w:tabs>
        <w:ind w:left="2160" w:right="360"/>
        <w:jc w:val="center"/>
        <w:rPr>
          <w:b/>
          <w:sz w:val="22"/>
          <w:lang w:val="ru-RU"/>
        </w:rPr>
      </w:pPr>
    </w:p>
    <w:p w:rsidR="00105FC7" w:rsidRPr="00732D9B" w:rsidRDefault="00864894" w:rsidP="005235DC">
      <w:pPr>
        <w:ind w:right="360"/>
        <w:jc w:val="center"/>
        <w:rPr>
          <w:b/>
          <w:sz w:val="24"/>
          <w:szCs w:val="24"/>
        </w:rPr>
      </w:pPr>
      <w:r w:rsidRPr="00075B45">
        <w:rPr>
          <w:b/>
          <w:sz w:val="24"/>
          <w:szCs w:val="24"/>
          <w:lang w:val="ru-RU"/>
        </w:rPr>
        <w:t>,, МИКРОБИОЛОГИЈА</w:t>
      </w:r>
      <w:r w:rsidR="009300F2" w:rsidRPr="00075B45">
        <w:rPr>
          <w:b/>
          <w:sz w:val="24"/>
          <w:szCs w:val="24"/>
          <w:lang w:val="ru-RU"/>
        </w:rPr>
        <w:t>ТА</w:t>
      </w:r>
      <w:r w:rsidR="00053398">
        <w:rPr>
          <w:b/>
          <w:sz w:val="24"/>
          <w:szCs w:val="24"/>
        </w:rPr>
        <w:t xml:space="preserve"> </w:t>
      </w:r>
      <w:r w:rsidR="009300F2" w:rsidRPr="00732D9B">
        <w:rPr>
          <w:b/>
          <w:sz w:val="24"/>
          <w:szCs w:val="24"/>
          <w:lang w:val="ru-RU"/>
        </w:rPr>
        <w:t xml:space="preserve">КАКО ПРЕДИЗВИК </w:t>
      </w:r>
      <w:r w:rsidR="00105FC7" w:rsidRPr="00732D9B">
        <w:rPr>
          <w:b/>
          <w:sz w:val="24"/>
          <w:szCs w:val="24"/>
          <w:lang w:val="ru-RU"/>
        </w:rPr>
        <w:t>”</w:t>
      </w:r>
    </w:p>
    <w:p w:rsidR="00053398" w:rsidRPr="00732D9B" w:rsidRDefault="00053398" w:rsidP="005235DC">
      <w:pPr>
        <w:ind w:right="360"/>
        <w:jc w:val="center"/>
        <w:rPr>
          <w:b/>
          <w:sz w:val="24"/>
          <w:szCs w:val="24"/>
        </w:rPr>
      </w:pPr>
      <w:proofErr w:type="spellStart"/>
      <w:r w:rsidRPr="00732D9B">
        <w:rPr>
          <w:b/>
          <w:sz w:val="24"/>
          <w:szCs w:val="24"/>
        </w:rPr>
        <w:t>Во</w:t>
      </w:r>
      <w:proofErr w:type="spellEnd"/>
      <w:r w:rsidRPr="00732D9B">
        <w:rPr>
          <w:b/>
          <w:sz w:val="24"/>
          <w:szCs w:val="24"/>
        </w:rPr>
        <w:t xml:space="preserve"> </w:t>
      </w:r>
      <w:proofErr w:type="spellStart"/>
      <w:r w:rsidRPr="00732D9B">
        <w:rPr>
          <w:b/>
          <w:sz w:val="24"/>
          <w:szCs w:val="24"/>
        </w:rPr>
        <w:t>организација</w:t>
      </w:r>
      <w:proofErr w:type="spellEnd"/>
      <w:r w:rsidRPr="00732D9B">
        <w:rPr>
          <w:b/>
          <w:sz w:val="24"/>
          <w:szCs w:val="24"/>
        </w:rPr>
        <w:t xml:space="preserve"> на ЗММ</w:t>
      </w:r>
    </w:p>
    <w:p w:rsidR="00053398" w:rsidRPr="00732D9B" w:rsidRDefault="00053398" w:rsidP="005235DC">
      <w:pPr>
        <w:ind w:right="360"/>
        <w:jc w:val="center"/>
        <w:rPr>
          <w:b/>
          <w:sz w:val="24"/>
          <w:szCs w:val="24"/>
          <w:lang w:val="mk-MK"/>
        </w:rPr>
      </w:pPr>
    </w:p>
    <w:p w:rsidR="00053398" w:rsidRPr="00732D9B" w:rsidRDefault="00053398" w:rsidP="005235DC">
      <w:pPr>
        <w:ind w:right="360"/>
        <w:jc w:val="center"/>
        <w:rPr>
          <w:b/>
          <w:sz w:val="24"/>
          <w:szCs w:val="24"/>
          <w:lang w:val="mk-MK"/>
        </w:rPr>
      </w:pPr>
      <w:r w:rsidRPr="00732D9B">
        <w:rPr>
          <w:b/>
          <w:sz w:val="24"/>
          <w:szCs w:val="24"/>
          <w:lang w:val="mk-MK"/>
        </w:rPr>
        <w:t>Секциски состанок</w:t>
      </w:r>
    </w:p>
    <w:p w:rsidR="00053398" w:rsidRPr="00732D9B" w:rsidRDefault="00053398" w:rsidP="005235DC">
      <w:pPr>
        <w:ind w:right="360"/>
        <w:jc w:val="center"/>
        <w:rPr>
          <w:b/>
          <w:sz w:val="24"/>
          <w:szCs w:val="24"/>
          <w:lang w:val="mk-MK"/>
        </w:rPr>
      </w:pPr>
    </w:p>
    <w:p w:rsidR="00053398" w:rsidRPr="00732D9B" w:rsidRDefault="00053398" w:rsidP="005235DC">
      <w:pPr>
        <w:ind w:right="360"/>
        <w:jc w:val="center"/>
        <w:rPr>
          <w:b/>
          <w:sz w:val="24"/>
          <w:szCs w:val="24"/>
          <w:lang w:val="mk-MK"/>
        </w:rPr>
      </w:pPr>
      <w:proofErr w:type="spellStart"/>
      <w:r w:rsidRPr="00732D9B">
        <w:rPr>
          <w:b/>
          <w:sz w:val="24"/>
          <w:szCs w:val="24"/>
        </w:rPr>
        <w:t>Локација</w:t>
      </w:r>
      <w:proofErr w:type="spellEnd"/>
      <w:r w:rsidRPr="00732D9B">
        <w:rPr>
          <w:b/>
          <w:sz w:val="24"/>
          <w:szCs w:val="24"/>
        </w:rPr>
        <w:t xml:space="preserve">: </w:t>
      </w:r>
      <w:r w:rsidRPr="00732D9B">
        <w:rPr>
          <w:b/>
          <w:sz w:val="24"/>
          <w:szCs w:val="24"/>
          <w:lang w:val="mk-MK"/>
        </w:rPr>
        <w:t>Амфитеатар при Деканатот на Медицински факултет УКИМ</w:t>
      </w:r>
    </w:p>
    <w:p w:rsidR="00053398" w:rsidRPr="00732D9B" w:rsidRDefault="00053398" w:rsidP="005235DC">
      <w:pPr>
        <w:ind w:right="360"/>
        <w:jc w:val="center"/>
        <w:rPr>
          <w:b/>
          <w:sz w:val="24"/>
          <w:szCs w:val="24"/>
          <w:lang w:val="mk-MK"/>
        </w:rPr>
      </w:pPr>
      <w:r w:rsidRPr="00732D9B">
        <w:rPr>
          <w:b/>
          <w:sz w:val="24"/>
          <w:szCs w:val="24"/>
          <w:lang w:val="mk-MK"/>
        </w:rPr>
        <w:t>Датум:</w:t>
      </w:r>
      <w:r w:rsidRPr="00732D9B">
        <w:rPr>
          <w:b/>
          <w:sz w:val="24"/>
          <w:szCs w:val="24"/>
        </w:rPr>
        <w:t xml:space="preserve"> 18 </w:t>
      </w:r>
      <w:r w:rsidR="00762881">
        <w:rPr>
          <w:b/>
          <w:sz w:val="24"/>
          <w:szCs w:val="24"/>
          <w:lang w:val="mk-MK"/>
        </w:rPr>
        <w:t>Д</w:t>
      </w:r>
      <w:proofErr w:type="spellStart"/>
      <w:r w:rsidRPr="00732D9B">
        <w:rPr>
          <w:b/>
          <w:sz w:val="24"/>
          <w:szCs w:val="24"/>
        </w:rPr>
        <w:t>екември</w:t>
      </w:r>
      <w:proofErr w:type="spellEnd"/>
      <w:r w:rsidRPr="00732D9B">
        <w:rPr>
          <w:b/>
          <w:sz w:val="24"/>
          <w:szCs w:val="24"/>
        </w:rPr>
        <w:t xml:space="preserve"> 2023</w:t>
      </w:r>
      <w:r w:rsidRPr="00732D9B">
        <w:rPr>
          <w:b/>
          <w:sz w:val="24"/>
          <w:szCs w:val="24"/>
          <w:lang w:val="mk-MK"/>
        </w:rPr>
        <w:t xml:space="preserve"> </w:t>
      </w:r>
    </w:p>
    <w:p w:rsidR="00053398" w:rsidRPr="00732D9B" w:rsidRDefault="00053398" w:rsidP="005235DC">
      <w:pPr>
        <w:ind w:right="360"/>
        <w:jc w:val="center"/>
        <w:rPr>
          <w:b/>
          <w:sz w:val="24"/>
          <w:szCs w:val="24"/>
          <w:lang w:val="mk-MK"/>
        </w:rPr>
      </w:pPr>
      <w:r w:rsidRPr="00732D9B">
        <w:rPr>
          <w:b/>
          <w:sz w:val="24"/>
          <w:szCs w:val="24"/>
          <w:lang w:val="mk-MK"/>
        </w:rPr>
        <w:t>Време</w:t>
      </w:r>
      <w:r w:rsidRPr="00732D9B">
        <w:rPr>
          <w:b/>
          <w:sz w:val="24"/>
          <w:szCs w:val="24"/>
        </w:rPr>
        <w:t xml:space="preserve">: </w:t>
      </w:r>
      <w:r w:rsidRPr="00732D9B">
        <w:rPr>
          <w:b/>
          <w:sz w:val="24"/>
          <w:szCs w:val="24"/>
          <w:lang w:val="mk-MK"/>
        </w:rPr>
        <w:t>10</w:t>
      </w:r>
      <w:r w:rsidRPr="00732D9B">
        <w:rPr>
          <w:b/>
          <w:sz w:val="24"/>
          <w:szCs w:val="24"/>
          <w:lang w:val="ru-RU"/>
        </w:rPr>
        <w:t>:</w:t>
      </w:r>
      <w:r w:rsidRPr="00732D9B">
        <w:rPr>
          <w:b/>
          <w:sz w:val="24"/>
          <w:szCs w:val="24"/>
          <w:lang w:val="mk-MK"/>
        </w:rPr>
        <w:t>30 часот</w:t>
      </w:r>
    </w:p>
    <w:p w:rsidR="00A5786F" w:rsidRPr="00732D9B" w:rsidRDefault="00A5786F" w:rsidP="005235DC">
      <w:pPr>
        <w:ind w:right="360"/>
        <w:jc w:val="center"/>
        <w:rPr>
          <w:b/>
          <w:sz w:val="24"/>
          <w:szCs w:val="24"/>
          <w:lang w:val="mk-MK"/>
        </w:rPr>
      </w:pPr>
    </w:p>
    <w:p w:rsidR="00A5786F" w:rsidRPr="00732D9B" w:rsidRDefault="00A5786F" w:rsidP="005235DC">
      <w:pPr>
        <w:ind w:right="360"/>
        <w:jc w:val="center"/>
        <w:rPr>
          <w:b/>
          <w:sz w:val="24"/>
          <w:szCs w:val="24"/>
        </w:rPr>
      </w:pPr>
      <w:r w:rsidRPr="00732D9B">
        <w:rPr>
          <w:b/>
          <w:sz w:val="24"/>
          <w:szCs w:val="24"/>
          <w:lang w:val="mk-MK"/>
        </w:rPr>
        <w:t>АГЕНДА</w:t>
      </w:r>
    </w:p>
    <w:p w:rsidR="00105FC7" w:rsidRPr="00732D9B" w:rsidRDefault="00105FC7" w:rsidP="00075B45">
      <w:pPr>
        <w:ind w:right="360"/>
        <w:jc w:val="both"/>
        <w:rPr>
          <w:b/>
          <w:lang w:val="ru-RU"/>
        </w:rPr>
      </w:pPr>
    </w:p>
    <w:p w:rsidR="00105FC7" w:rsidRPr="00732D9B" w:rsidRDefault="00105FC7" w:rsidP="005235DC">
      <w:pPr>
        <w:ind w:left="-360"/>
        <w:jc w:val="both"/>
        <w:rPr>
          <w:b/>
          <w:sz w:val="24"/>
          <w:szCs w:val="24"/>
          <w:lang w:val="mk-MK"/>
        </w:rPr>
      </w:pPr>
    </w:p>
    <w:p w:rsidR="00503CD8" w:rsidRPr="00732D9B" w:rsidRDefault="00503CD8" w:rsidP="00503CD8">
      <w:pPr>
        <w:ind w:left="-360"/>
        <w:jc w:val="both"/>
        <w:rPr>
          <w:bCs/>
          <w:sz w:val="24"/>
          <w:szCs w:val="24"/>
        </w:rPr>
      </w:pPr>
      <w:r w:rsidRPr="00732D9B">
        <w:rPr>
          <w:rFonts w:eastAsia="Times New Roman"/>
          <w:b/>
          <w:sz w:val="24"/>
          <w:szCs w:val="24"/>
          <w:lang w:val="mk-MK"/>
        </w:rPr>
        <w:t>1</w:t>
      </w:r>
      <w:r w:rsidR="00747B59" w:rsidRPr="00732D9B">
        <w:rPr>
          <w:rFonts w:eastAsia="Times New Roman"/>
          <w:b/>
          <w:sz w:val="24"/>
          <w:szCs w:val="24"/>
          <w:lang w:val="mk-MK"/>
        </w:rPr>
        <w:t>0</w:t>
      </w:r>
      <w:r w:rsidRPr="00732D9B">
        <w:rPr>
          <w:rFonts w:eastAsia="Times New Roman"/>
          <w:b/>
          <w:sz w:val="24"/>
          <w:szCs w:val="24"/>
          <w:lang w:val="mk-MK"/>
        </w:rPr>
        <w:t>:30-1</w:t>
      </w:r>
      <w:r w:rsidR="00747B59" w:rsidRPr="00732D9B">
        <w:rPr>
          <w:rFonts w:eastAsia="Times New Roman"/>
          <w:b/>
          <w:sz w:val="24"/>
          <w:szCs w:val="24"/>
          <w:lang w:val="mk-MK"/>
        </w:rPr>
        <w:t>0</w:t>
      </w:r>
      <w:r w:rsidRPr="00732D9B">
        <w:rPr>
          <w:rFonts w:eastAsia="Times New Roman"/>
          <w:b/>
          <w:sz w:val="24"/>
          <w:szCs w:val="24"/>
          <w:lang w:val="mk-MK"/>
        </w:rPr>
        <w:t>:40 – Поздравно обраќање</w:t>
      </w:r>
      <w:r w:rsidR="00732D9B">
        <w:rPr>
          <w:rFonts w:eastAsia="Times New Roman"/>
          <w:b/>
          <w:sz w:val="24"/>
          <w:szCs w:val="24"/>
          <w:lang w:val="mk-MK"/>
        </w:rPr>
        <w:t xml:space="preserve"> </w:t>
      </w:r>
      <w:r w:rsidRPr="00732D9B">
        <w:rPr>
          <w:b/>
          <w:bCs/>
          <w:sz w:val="24"/>
          <w:szCs w:val="24"/>
          <w:lang w:val="mk-MK"/>
        </w:rPr>
        <w:t>од претседателот на ЗММ</w:t>
      </w:r>
      <w:r w:rsidR="00747B59" w:rsidRPr="00732D9B">
        <w:rPr>
          <w:bCs/>
          <w:sz w:val="24"/>
          <w:szCs w:val="24"/>
          <w:lang w:val="mk-MK"/>
        </w:rPr>
        <w:t xml:space="preserve"> </w:t>
      </w:r>
    </w:p>
    <w:p w:rsidR="00732D9B" w:rsidRPr="00732D9B" w:rsidRDefault="00732D9B" w:rsidP="00503CD8">
      <w:pPr>
        <w:ind w:left="-360"/>
        <w:jc w:val="both"/>
        <w:rPr>
          <w:rFonts w:eastAsia="Times New Roman"/>
          <w:bCs/>
          <w:sz w:val="24"/>
          <w:szCs w:val="24"/>
        </w:rPr>
      </w:pPr>
    </w:p>
    <w:p w:rsidR="00503CD8" w:rsidRPr="00732D9B" w:rsidRDefault="00503CD8" w:rsidP="00503CD8">
      <w:pPr>
        <w:ind w:left="-360"/>
        <w:jc w:val="both"/>
        <w:rPr>
          <w:b/>
          <w:sz w:val="24"/>
          <w:szCs w:val="24"/>
          <w:lang w:val="ru-RU"/>
        </w:rPr>
      </w:pPr>
      <w:r w:rsidRPr="00732D9B">
        <w:rPr>
          <w:b/>
          <w:sz w:val="24"/>
          <w:szCs w:val="24"/>
          <w:lang w:val="mk-MK"/>
        </w:rPr>
        <w:t>1</w:t>
      </w:r>
      <w:r w:rsidR="00C955F5" w:rsidRPr="00732D9B">
        <w:rPr>
          <w:b/>
          <w:sz w:val="24"/>
          <w:szCs w:val="24"/>
          <w:lang w:val="mk-MK"/>
        </w:rPr>
        <w:t>0</w:t>
      </w:r>
      <w:r w:rsidRPr="00732D9B">
        <w:rPr>
          <w:b/>
          <w:sz w:val="24"/>
          <w:szCs w:val="24"/>
          <w:lang w:val="ru-RU"/>
        </w:rPr>
        <w:t>:40</w:t>
      </w:r>
      <w:r w:rsidRPr="00732D9B">
        <w:rPr>
          <w:b/>
          <w:sz w:val="24"/>
          <w:szCs w:val="24"/>
          <w:lang w:val="mk-MK"/>
        </w:rPr>
        <w:t>-1</w:t>
      </w:r>
      <w:r w:rsidR="00C955F5" w:rsidRPr="00732D9B">
        <w:rPr>
          <w:b/>
          <w:sz w:val="24"/>
          <w:szCs w:val="24"/>
          <w:lang w:val="mk-MK"/>
        </w:rPr>
        <w:t>1</w:t>
      </w:r>
      <w:r w:rsidRPr="00732D9B">
        <w:rPr>
          <w:b/>
          <w:sz w:val="24"/>
          <w:szCs w:val="24"/>
          <w:lang w:val="ru-RU"/>
        </w:rPr>
        <w:t>:</w:t>
      </w:r>
      <w:r w:rsidRPr="00732D9B">
        <w:rPr>
          <w:b/>
          <w:sz w:val="24"/>
          <w:szCs w:val="24"/>
          <w:lang w:val="mk-MK"/>
        </w:rPr>
        <w:t>0</w:t>
      </w:r>
      <w:r w:rsidRPr="00732D9B">
        <w:rPr>
          <w:b/>
          <w:sz w:val="24"/>
          <w:szCs w:val="24"/>
          <w:lang w:val="ru-RU"/>
        </w:rPr>
        <w:t>0</w:t>
      </w:r>
      <w:r w:rsidR="00732D9B">
        <w:rPr>
          <w:b/>
          <w:sz w:val="24"/>
          <w:szCs w:val="24"/>
          <w:lang w:val="ru-RU"/>
        </w:rPr>
        <w:t xml:space="preserve"> </w:t>
      </w:r>
      <w:r w:rsidRPr="00732D9B">
        <w:rPr>
          <w:b/>
          <w:sz w:val="24"/>
          <w:szCs w:val="24"/>
          <w:lang w:val="ru-RU"/>
        </w:rPr>
        <w:t>,,</w:t>
      </w:r>
      <w:r w:rsidR="00FB3030" w:rsidRPr="00732D9B">
        <w:rPr>
          <w:b/>
          <w:sz w:val="24"/>
          <w:szCs w:val="24"/>
          <w:lang w:val="ru-RU"/>
        </w:rPr>
        <w:t>ХПВ, вообичаени прашања и прогностички предизвици“</w:t>
      </w:r>
    </w:p>
    <w:p w:rsidR="00C955F5" w:rsidRPr="00732D9B" w:rsidRDefault="008171C7" w:rsidP="00C955F5">
      <w:pPr>
        <w:ind w:left="-360"/>
        <w:jc w:val="both"/>
        <w:rPr>
          <w:sz w:val="24"/>
          <w:szCs w:val="24"/>
          <w:lang w:val="ru-RU"/>
        </w:rPr>
      </w:pPr>
      <w:r w:rsidRPr="00732D9B">
        <w:rPr>
          <w:sz w:val="24"/>
          <w:szCs w:val="24"/>
          <w:shd w:val="clear" w:color="auto" w:fill="FFFFFF"/>
          <w:lang w:val="ru-RU"/>
        </w:rPr>
        <w:t>в. н. сор. д-р Лабачевска Ѓатовска</w:t>
      </w:r>
      <w:r w:rsidR="00503CD8" w:rsidRPr="00732D9B">
        <w:rPr>
          <w:sz w:val="24"/>
          <w:szCs w:val="24"/>
          <w:lang w:val="ru-RU"/>
        </w:rPr>
        <w:t xml:space="preserve">, </w:t>
      </w:r>
      <w:r w:rsidR="00C955F5" w:rsidRPr="00732D9B">
        <w:rPr>
          <w:sz w:val="24"/>
          <w:szCs w:val="24"/>
          <w:lang w:val="ru-RU"/>
        </w:rPr>
        <w:t>Институт за микробиологија и паразитологија</w:t>
      </w:r>
    </w:p>
    <w:p w:rsidR="007D54D2" w:rsidRPr="00732D9B" w:rsidRDefault="00C955F5" w:rsidP="007D54D2">
      <w:pPr>
        <w:ind w:left="-360"/>
        <w:jc w:val="both"/>
        <w:rPr>
          <w:sz w:val="24"/>
          <w:szCs w:val="24"/>
          <w:lang w:val="ru-RU"/>
        </w:rPr>
      </w:pPr>
      <w:r w:rsidRPr="00732D9B">
        <w:rPr>
          <w:sz w:val="24"/>
          <w:szCs w:val="24"/>
          <w:lang w:val="ru-RU"/>
        </w:rPr>
        <w:t>Медицински факултет-Скопје, Универзитетот Св. Кирил и Методиј во Скопје</w:t>
      </w:r>
    </w:p>
    <w:p w:rsidR="007D54D2" w:rsidRPr="00732D9B" w:rsidRDefault="007D54D2" w:rsidP="007D54D2">
      <w:pPr>
        <w:ind w:left="-360"/>
        <w:jc w:val="both"/>
        <w:rPr>
          <w:sz w:val="24"/>
          <w:szCs w:val="24"/>
          <w:lang w:val="ru-RU"/>
        </w:rPr>
      </w:pPr>
    </w:p>
    <w:p w:rsidR="00503CD8" w:rsidRPr="00732D9B" w:rsidRDefault="00503CD8" w:rsidP="00503CD8">
      <w:pPr>
        <w:ind w:left="-360"/>
        <w:jc w:val="both"/>
        <w:rPr>
          <w:b/>
          <w:sz w:val="24"/>
          <w:szCs w:val="24"/>
          <w:lang w:val="mk-MK"/>
        </w:rPr>
      </w:pPr>
      <w:r w:rsidRPr="00732D9B">
        <w:rPr>
          <w:b/>
          <w:sz w:val="24"/>
          <w:szCs w:val="24"/>
          <w:lang w:val="ru-RU"/>
        </w:rPr>
        <w:t>1</w:t>
      </w:r>
      <w:r w:rsidR="007D54D2" w:rsidRPr="00732D9B">
        <w:rPr>
          <w:b/>
          <w:sz w:val="24"/>
          <w:szCs w:val="24"/>
          <w:lang w:val="ru-RU"/>
        </w:rPr>
        <w:t>1</w:t>
      </w:r>
      <w:r w:rsidRPr="00732D9B">
        <w:rPr>
          <w:b/>
          <w:sz w:val="24"/>
          <w:szCs w:val="24"/>
          <w:lang w:val="ru-RU"/>
        </w:rPr>
        <w:t>:00-1</w:t>
      </w:r>
      <w:r w:rsidR="007D54D2" w:rsidRPr="00732D9B">
        <w:rPr>
          <w:b/>
          <w:sz w:val="24"/>
          <w:szCs w:val="24"/>
          <w:lang w:val="ru-RU"/>
        </w:rPr>
        <w:t>1</w:t>
      </w:r>
      <w:r w:rsidRPr="00732D9B">
        <w:rPr>
          <w:b/>
          <w:sz w:val="24"/>
          <w:szCs w:val="24"/>
          <w:lang w:val="ru-RU"/>
        </w:rPr>
        <w:t>:20</w:t>
      </w:r>
      <w:r w:rsidR="002E4551" w:rsidRPr="00732D9B">
        <w:rPr>
          <w:b/>
          <w:sz w:val="24"/>
          <w:szCs w:val="24"/>
        </w:rPr>
        <w:t xml:space="preserve"> </w:t>
      </w:r>
      <w:r w:rsidRPr="00732D9B">
        <w:rPr>
          <w:b/>
          <w:sz w:val="24"/>
          <w:szCs w:val="24"/>
          <w:lang w:val="mk-MK"/>
        </w:rPr>
        <w:t>„</w:t>
      </w:r>
      <w:r w:rsidR="007D54D2" w:rsidRPr="00732D9B">
        <w:rPr>
          <w:b/>
          <w:sz w:val="24"/>
          <w:szCs w:val="24"/>
          <w:lang w:val="mk-MK"/>
        </w:rPr>
        <w:t>Глобално истражување за употребата на антимикробните средства и антимикробната резистенција,  како ефикасна алатка за контрола на ефектот на програмата за рационална употреба на антибиотици во болнички услови. Искуство од Р. С. Македонија</w:t>
      </w:r>
      <w:r w:rsidRPr="00732D9B">
        <w:rPr>
          <w:b/>
          <w:sz w:val="24"/>
          <w:szCs w:val="24"/>
          <w:lang w:val="ru-RU"/>
        </w:rPr>
        <w:t>”</w:t>
      </w:r>
    </w:p>
    <w:p w:rsidR="00503CD8" w:rsidRPr="00732D9B" w:rsidRDefault="00F85E24" w:rsidP="00F85E24">
      <w:pPr>
        <w:ind w:left="-360"/>
        <w:jc w:val="both"/>
        <w:rPr>
          <w:sz w:val="24"/>
          <w:szCs w:val="24"/>
          <w:lang w:val="ru-RU"/>
        </w:rPr>
      </w:pPr>
      <w:r w:rsidRPr="00732D9B">
        <w:rPr>
          <w:sz w:val="24"/>
          <w:szCs w:val="24"/>
          <w:lang w:val="ru-RU"/>
        </w:rPr>
        <w:t>Др Ерјона Шаќири, Центар за јавно здравје, Република Северна Македонија</w:t>
      </w:r>
    </w:p>
    <w:p w:rsidR="00F85E24" w:rsidRPr="00732D9B" w:rsidRDefault="00F85E24" w:rsidP="00503CD8">
      <w:pPr>
        <w:ind w:left="-360"/>
        <w:jc w:val="both"/>
        <w:rPr>
          <w:b/>
          <w:sz w:val="24"/>
          <w:szCs w:val="24"/>
          <w:lang w:val="ru-RU"/>
        </w:rPr>
      </w:pPr>
    </w:p>
    <w:p w:rsidR="00503CD8" w:rsidRPr="00732D9B" w:rsidRDefault="00503CD8" w:rsidP="002522F9">
      <w:pPr>
        <w:ind w:left="-360"/>
        <w:jc w:val="both"/>
        <w:rPr>
          <w:sz w:val="24"/>
          <w:szCs w:val="24"/>
          <w:lang w:val="mk-MK"/>
        </w:rPr>
      </w:pPr>
      <w:r w:rsidRPr="00732D9B">
        <w:rPr>
          <w:b/>
          <w:sz w:val="24"/>
          <w:szCs w:val="24"/>
          <w:lang w:val="mk-MK"/>
        </w:rPr>
        <w:t>1</w:t>
      </w:r>
      <w:r w:rsidR="00F85E24" w:rsidRPr="00732D9B">
        <w:rPr>
          <w:b/>
          <w:sz w:val="24"/>
          <w:szCs w:val="24"/>
          <w:lang w:val="mk-MK"/>
        </w:rPr>
        <w:t>1</w:t>
      </w:r>
      <w:r w:rsidRPr="00732D9B">
        <w:rPr>
          <w:b/>
          <w:sz w:val="24"/>
          <w:szCs w:val="24"/>
          <w:lang w:val="ru-RU"/>
        </w:rPr>
        <w:t>:</w:t>
      </w:r>
      <w:r w:rsidRPr="00732D9B">
        <w:rPr>
          <w:b/>
          <w:sz w:val="24"/>
          <w:szCs w:val="24"/>
          <w:lang w:val="mk-MK"/>
        </w:rPr>
        <w:t>2</w:t>
      </w:r>
      <w:r w:rsidRPr="00732D9B">
        <w:rPr>
          <w:b/>
          <w:sz w:val="24"/>
          <w:szCs w:val="24"/>
          <w:lang w:val="ru-RU"/>
        </w:rPr>
        <w:t>0</w:t>
      </w:r>
      <w:r w:rsidRPr="00732D9B">
        <w:rPr>
          <w:b/>
          <w:sz w:val="24"/>
          <w:szCs w:val="24"/>
          <w:lang w:val="mk-MK"/>
        </w:rPr>
        <w:t>-1</w:t>
      </w:r>
      <w:r w:rsidR="00F85E24" w:rsidRPr="00732D9B">
        <w:rPr>
          <w:b/>
          <w:sz w:val="24"/>
          <w:szCs w:val="24"/>
          <w:lang w:val="mk-MK"/>
        </w:rPr>
        <w:t>1</w:t>
      </w:r>
      <w:r w:rsidRPr="00732D9B">
        <w:rPr>
          <w:b/>
          <w:sz w:val="24"/>
          <w:szCs w:val="24"/>
          <w:lang w:val="ru-RU"/>
        </w:rPr>
        <w:t>:</w:t>
      </w:r>
      <w:r w:rsidR="00F85E24" w:rsidRPr="00732D9B">
        <w:rPr>
          <w:b/>
          <w:sz w:val="24"/>
          <w:szCs w:val="24"/>
          <w:lang w:val="ru-RU"/>
        </w:rPr>
        <w:t>4</w:t>
      </w:r>
      <w:r w:rsidRPr="00732D9B">
        <w:rPr>
          <w:b/>
          <w:sz w:val="24"/>
          <w:szCs w:val="24"/>
          <w:lang w:val="ru-RU"/>
        </w:rPr>
        <w:t>0</w:t>
      </w:r>
      <w:r w:rsidRPr="00732D9B">
        <w:rPr>
          <w:b/>
          <w:sz w:val="24"/>
          <w:szCs w:val="24"/>
          <w:lang w:val="mk-MK"/>
        </w:rPr>
        <w:t xml:space="preserve"> – </w:t>
      </w:r>
      <w:r w:rsidR="00587977" w:rsidRPr="00732D9B">
        <w:rPr>
          <w:rFonts w:eastAsia="Times New Roman"/>
          <w:b/>
          <w:sz w:val="24"/>
          <w:szCs w:val="24"/>
        </w:rPr>
        <w:t xml:space="preserve">Becton Dickinson - </w:t>
      </w:r>
      <w:r w:rsidR="00587977" w:rsidRPr="00732D9B">
        <w:rPr>
          <w:b/>
          <w:sz w:val="24"/>
          <w:szCs w:val="24"/>
        </w:rPr>
        <w:t>B</w:t>
      </w:r>
      <w:r w:rsidR="002522F9" w:rsidRPr="00732D9B">
        <w:rPr>
          <w:b/>
          <w:sz w:val="24"/>
          <w:szCs w:val="24"/>
        </w:rPr>
        <w:t>D Industrial microbiology</w:t>
      </w:r>
      <w:r w:rsidR="00732D9B" w:rsidRPr="00732D9B">
        <w:rPr>
          <w:b/>
          <w:sz w:val="24"/>
          <w:szCs w:val="24"/>
        </w:rPr>
        <w:t xml:space="preserve"> – </w:t>
      </w:r>
      <w:proofErr w:type="spellStart"/>
      <w:r w:rsidR="00732D9B" w:rsidRPr="00732D9B">
        <w:rPr>
          <w:sz w:val="24"/>
          <w:szCs w:val="24"/>
        </w:rPr>
        <w:t>комерцијално</w:t>
      </w:r>
      <w:proofErr w:type="spellEnd"/>
      <w:r w:rsidR="00732D9B" w:rsidRPr="00732D9B">
        <w:rPr>
          <w:sz w:val="24"/>
          <w:szCs w:val="24"/>
        </w:rPr>
        <w:t xml:space="preserve"> </w:t>
      </w:r>
      <w:r w:rsidR="00732D9B" w:rsidRPr="00732D9B">
        <w:rPr>
          <w:sz w:val="24"/>
          <w:szCs w:val="24"/>
          <w:lang w:val="mk-MK"/>
        </w:rPr>
        <w:t>предавање</w:t>
      </w:r>
    </w:p>
    <w:p w:rsidR="00503CD8" w:rsidRPr="00732D9B" w:rsidRDefault="00503CD8" w:rsidP="00503CD8">
      <w:pPr>
        <w:ind w:left="-360"/>
        <w:jc w:val="both"/>
        <w:rPr>
          <w:b/>
          <w:sz w:val="24"/>
          <w:szCs w:val="24"/>
          <w:lang w:val="ru-RU"/>
        </w:rPr>
      </w:pPr>
    </w:p>
    <w:p w:rsidR="00503CD8" w:rsidRPr="00732D9B" w:rsidRDefault="00503CD8" w:rsidP="00503CD8">
      <w:pPr>
        <w:ind w:left="-360"/>
        <w:jc w:val="both"/>
        <w:rPr>
          <w:rFonts w:eastAsia="Times New Roman"/>
          <w:b/>
          <w:sz w:val="24"/>
          <w:szCs w:val="24"/>
        </w:rPr>
      </w:pPr>
      <w:r w:rsidRPr="00732D9B">
        <w:rPr>
          <w:rFonts w:eastAsia="Times New Roman"/>
          <w:b/>
          <w:sz w:val="24"/>
          <w:szCs w:val="24"/>
          <w:lang w:val="ru-RU"/>
        </w:rPr>
        <w:t>1</w:t>
      </w:r>
      <w:r w:rsidR="00F85E24" w:rsidRPr="00732D9B">
        <w:rPr>
          <w:rFonts w:eastAsia="Times New Roman"/>
          <w:b/>
          <w:sz w:val="24"/>
          <w:szCs w:val="24"/>
          <w:lang w:val="ru-RU"/>
        </w:rPr>
        <w:t>1</w:t>
      </w:r>
      <w:r w:rsidRPr="00732D9B">
        <w:rPr>
          <w:rFonts w:eastAsia="Times New Roman"/>
          <w:b/>
          <w:sz w:val="24"/>
          <w:szCs w:val="24"/>
          <w:lang w:val="ru-RU"/>
        </w:rPr>
        <w:t>:</w:t>
      </w:r>
      <w:r w:rsidR="00587977" w:rsidRPr="00732D9B">
        <w:rPr>
          <w:rFonts w:eastAsia="Times New Roman"/>
          <w:b/>
          <w:sz w:val="24"/>
          <w:szCs w:val="24"/>
        </w:rPr>
        <w:t>4</w:t>
      </w:r>
      <w:r w:rsidRPr="00732D9B">
        <w:rPr>
          <w:rFonts w:eastAsia="Times New Roman"/>
          <w:b/>
          <w:sz w:val="24"/>
          <w:szCs w:val="24"/>
          <w:lang w:val="ru-RU"/>
        </w:rPr>
        <w:t>0-1</w:t>
      </w:r>
      <w:r w:rsidR="00587977" w:rsidRPr="00732D9B">
        <w:rPr>
          <w:rFonts w:eastAsia="Times New Roman"/>
          <w:b/>
          <w:sz w:val="24"/>
          <w:szCs w:val="24"/>
        </w:rPr>
        <w:t>2</w:t>
      </w:r>
      <w:r w:rsidRPr="00732D9B">
        <w:rPr>
          <w:rFonts w:eastAsia="Times New Roman"/>
          <w:b/>
          <w:sz w:val="24"/>
          <w:szCs w:val="24"/>
          <w:lang w:val="ru-RU"/>
        </w:rPr>
        <w:t>:</w:t>
      </w:r>
      <w:r w:rsidR="00587977" w:rsidRPr="00732D9B">
        <w:rPr>
          <w:rFonts w:eastAsia="Times New Roman"/>
          <w:b/>
          <w:sz w:val="24"/>
          <w:szCs w:val="24"/>
        </w:rPr>
        <w:t>0</w:t>
      </w:r>
      <w:r w:rsidR="00856993" w:rsidRPr="00732D9B">
        <w:rPr>
          <w:rFonts w:eastAsia="Times New Roman"/>
          <w:b/>
          <w:sz w:val="24"/>
          <w:szCs w:val="24"/>
          <w:lang w:val="ru-RU"/>
        </w:rPr>
        <w:t>0</w:t>
      </w:r>
      <w:r w:rsidRPr="00732D9B">
        <w:rPr>
          <w:rFonts w:eastAsia="Times New Roman"/>
          <w:b/>
          <w:sz w:val="24"/>
          <w:szCs w:val="24"/>
          <w:lang w:val="ru-RU"/>
        </w:rPr>
        <w:t xml:space="preserve"> ,,Извештај од работата на ЗММ во периодот </w:t>
      </w:r>
      <w:proofErr w:type="spellStart"/>
      <w:r w:rsidR="00762881">
        <w:rPr>
          <w:rFonts w:eastAsia="Times New Roman"/>
          <w:b/>
          <w:sz w:val="24"/>
          <w:szCs w:val="24"/>
        </w:rPr>
        <w:t>од</w:t>
      </w:r>
      <w:proofErr w:type="spellEnd"/>
      <w:r w:rsidR="00762881">
        <w:rPr>
          <w:rFonts w:eastAsia="Times New Roman"/>
          <w:b/>
          <w:sz w:val="24"/>
          <w:szCs w:val="24"/>
        </w:rPr>
        <w:t xml:space="preserve"> </w:t>
      </w:r>
      <w:r w:rsidR="00732D9B">
        <w:rPr>
          <w:b/>
          <w:sz w:val="24"/>
          <w:szCs w:val="24"/>
          <w:lang w:val="mk-MK"/>
        </w:rPr>
        <w:t>ф</w:t>
      </w:r>
      <w:r w:rsidR="00F85E24" w:rsidRPr="00732D9B">
        <w:rPr>
          <w:b/>
          <w:sz w:val="24"/>
          <w:szCs w:val="24"/>
          <w:lang w:val="mk-MK"/>
        </w:rPr>
        <w:t xml:space="preserve">ебруари до </w:t>
      </w:r>
      <w:r w:rsidR="00732D9B">
        <w:rPr>
          <w:b/>
          <w:sz w:val="24"/>
          <w:szCs w:val="24"/>
          <w:lang w:val="mk-MK"/>
        </w:rPr>
        <w:t>д</w:t>
      </w:r>
      <w:r w:rsidR="00F85E24" w:rsidRPr="00732D9B">
        <w:rPr>
          <w:b/>
          <w:sz w:val="24"/>
          <w:szCs w:val="24"/>
          <w:lang w:val="mk-MK"/>
        </w:rPr>
        <w:t>екември</w:t>
      </w:r>
      <w:r w:rsidR="00732D9B">
        <w:rPr>
          <w:b/>
          <w:sz w:val="24"/>
          <w:szCs w:val="24"/>
          <w:lang w:val="mk-MK"/>
        </w:rPr>
        <w:t xml:space="preserve"> </w:t>
      </w:r>
      <w:r w:rsidRPr="00732D9B">
        <w:rPr>
          <w:rFonts w:eastAsia="Times New Roman"/>
          <w:b/>
          <w:sz w:val="24"/>
          <w:szCs w:val="24"/>
          <w:lang w:val="ru-RU"/>
        </w:rPr>
        <w:t>2023 година”</w:t>
      </w:r>
    </w:p>
    <w:p w:rsidR="00503CD8" w:rsidRPr="00732D9B" w:rsidRDefault="00503CD8" w:rsidP="00503CD8">
      <w:pPr>
        <w:ind w:left="-360"/>
        <w:jc w:val="both"/>
        <w:rPr>
          <w:rFonts w:eastAsia="Times New Roman"/>
          <w:sz w:val="24"/>
          <w:szCs w:val="24"/>
          <w:lang w:val="mk-MK"/>
        </w:rPr>
      </w:pPr>
      <w:r w:rsidRPr="00732D9B">
        <w:rPr>
          <w:rFonts w:eastAsia="Times New Roman"/>
          <w:sz w:val="24"/>
          <w:szCs w:val="24"/>
          <w:lang w:val="mk-MK"/>
        </w:rPr>
        <w:t xml:space="preserve">Проф. Д-р </w:t>
      </w:r>
      <w:r w:rsidR="00856993" w:rsidRPr="00732D9B">
        <w:rPr>
          <w:rFonts w:eastAsia="Times New Roman"/>
          <w:sz w:val="24"/>
          <w:szCs w:val="24"/>
          <w:lang w:val="mk-MK"/>
        </w:rPr>
        <w:t>Голубинка Бошевска</w:t>
      </w:r>
      <w:r w:rsidR="00E3742A" w:rsidRPr="00732D9B">
        <w:rPr>
          <w:rFonts w:eastAsia="Times New Roman"/>
          <w:sz w:val="24"/>
          <w:szCs w:val="24"/>
          <w:lang w:val="mk-MK"/>
        </w:rPr>
        <w:t>, Ф</w:t>
      </w:r>
      <w:r w:rsidRPr="00732D9B">
        <w:rPr>
          <w:rFonts w:eastAsia="Times New Roman"/>
          <w:sz w:val="24"/>
          <w:szCs w:val="24"/>
          <w:lang w:val="mk-MK"/>
        </w:rPr>
        <w:t>акултет</w:t>
      </w:r>
      <w:r w:rsidR="00E3742A" w:rsidRPr="00732D9B">
        <w:rPr>
          <w:rFonts w:eastAsia="Times New Roman"/>
          <w:sz w:val="24"/>
          <w:szCs w:val="24"/>
          <w:lang w:val="mk-MK"/>
        </w:rPr>
        <w:t xml:space="preserve"> за медицински науки</w:t>
      </w:r>
      <w:r w:rsidRPr="00732D9B">
        <w:rPr>
          <w:rFonts w:eastAsia="Times New Roman"/>
          <w:sz w:val="24"/>
          <w:szCs w:val="24"/>
          <w:lang w:val="mk-MK"/>
        </w:rPr>
        <w:t>, У</w:t>
      </w:r>
      <w:r w:rsidR="00732D9B">
        <w:rPr>
          <w:rFonts w:eastAsia="Times New Roman"/>
          <w:sz w:val="24"/>
          <w:szCs w:val="24"/>
          <w:lang w:val="mk-MK"/>
        </w:rPr>
        <w:t>н</w:t>
      </w:r>
      <w:r w:rsidR="00E3742A" w:rsidRPr="00732D9B">
        <w:rPr>
          <w:rFonts w:eastAsia="Times New Roman"/>
          <w:sz w:val="24"/>
          <w:szCs w:val="24"/>
          <w:lang w:val="mk-MK"/>
        </w:rPr>
        <w:t>иверзитет Гоце Делчев</w:t>
      </w:r>
      <w:r w:rsidR="00732D9B">
        <w:rPr>
          <w:rFonts w:eastAsia="Times New Roman"/>
          <w:sz w:val="24"/>
          <w:szCs w:val="24"/>
          <w:lang w:val="mk-MK"/>
        </w:rPr>
        <w:t xml:space="preserve"> </w:t>
      </w:r>
      <w:r w:rsidR="00FA76D5" w:rsidRPr="00732D9B">
        <w:rPr>
          <w:rFonts w:eastAsia="Times New Roman"/>
          <w:sz w:val="24"/>
          <w:szCs w:val="24"/>
          <w:lang w:val="mk-MK"/>
        </w:rPr>
        <w:t>- Штип</w:t>
      </w:r>
      <w:r w:rsidRPr="00732D9B">
        <w:rPr>
          <w:rFonts w:eastAsia="Times New Roman"/>
          <w:sz w:val="24"/>
          <w:szCs w:val="24"/>
          <w:lang w:val="mk-MK"/>
        </w:rPr>
        <w:t>, Претседател на ЗММ</w:t>
      </w:r>
    </w:p>
    <w:p w:rsidR="00FA76D5" w:rsidRPr="00732D9B" w:rsidRDefault="00FA76D5" w:rsidP="00FA76D5">
      <w:pPr>
        <w:ind w:left="-360"/>
        <w:jc w:val="both"/>
        <w:rPr>
          <w:rFonts w:eastAsia="Times New Roman"/>
          <w:sz w:val="24"/>
          <w:szCs w:val="24"/>
          <w:lang w:val="mk-MK"/>
        </w:rPr>
      </w:pPr>
      <w:r w:rsidRPr="00732D9B">
        <w:rPr>
          <w:rFonts w:eastAsia="Times New Roman"/>
          <w:sz w:val="24"/>
          <w:szCs w:val="24"/>
          <w:lang w:val="mk-MK"/>
        </w:rPr>
        <w:t>Доц Др Горица Попов, Факултет за медицински науки, У</w:t>
      </w:r>
      <w:r w:rsidR="00732D9B">
        <w:rPr>
          <w:rFonts w:eastAsia="Times New Roman"/>
          <w:sz w:val="24"/>
          <w:szCs w:val="24"/>
          <w:lang w:val="mk-MK"/>
        </w:rPr>
        <w:t>н</w:t>
      </w:r>
      <w:r w:rsidRPr="00732D9B">
        <w:rPr>
          <w:rFonts w:eastAsia="Times New Roman"/>
          <w:sz w:val="24"/>
          <w:szCs w:val="24"/>
          <w:lang w:val="mk-MK"/>
        </w:rPr>
        <w:t>иверзитет Гоце Делчев- Штип, Секретар на ЗММ</w:t>
      </w:r>
    </w:p>
    <w:p w:rsidR="00FA76D5" w:rsidRPr="00732D9B" w:rsidRDefault="00FA76D5" w:rsidP="00503CD8">
      <w:pPr>
        <w:ind w:left="-360"/>
        <w:jc w:val="both"/>
        <w:rPr>
          <w:rFonts w:eastAsia="Times New Roman"/>
          <w:sz w:val="24"/>
          <w:szCs w:val="24"/>
          <w:lang w:val="mk-MK"/>
        </w:rPr>
      </w:pPr>
    </w:p>
    <w:p w:rsidR="00503CD8" w:rsidRPr="00732D9B" w:rsidRDefault="00216BEE" w:rsidP="00503CD8">
      <w:pPr>
        <w:ind w:left="-360"/>
        <w:jc w:val="both"/>
        <w:rPr>
          <w:rFonts w:eastAsia="Times New Roman"/>
          <w:b/>
          <w:sz w:val="24"/>
          <w:szCs w:val="24"/>
          <w:lang w:val="mk-MK"/>
        </w:rPr>
      </w:pPr>
      <w:r w:rsidRPr="00732D9B">
        <w:rPr>
          <w:rFonts w:eastAsia="Times New Roman"/>
          <w:b/>
          <w:sz w:val="24"/>
          <w:szCs w:val="24"/>
          <w:lang w:val="ru-RU"/>
        </w:rPr>
        <w:t>1</w:t>
      </w:r>
      <w:r w:rsidR="00BF7A1E" w:rsidRPr="00732D9B">
        <w:rPr>
          <w:rFonts w:eastAsia="Times New Roman"/>
          <w:b/>
          <w:sz w:val="24"/>
          <w:szCs w:val="24"/>
        </w:rPr>
        <w:t>2</w:t>
      </w:r>
      <w:r w:rsidRPr="00732D9B">
        <w:rPr>
          <w:rFonts w:eastAsia="Times New Roman"/>
          <w:b/>
          <w:sz w:val="24"/>
          <w:szCs w:val="24"/>
          <w:lang w:val="ru-RU"/>
        </w:rPr>
        <w:t>:</w:t>
      </w:r>
      <w:r w:rsidR="00BF7A1E" w:rsidRPr="00732D9B">
        <w:rPr>
          <w:rFonts w:eastAsia="Times New Roman"/>
          <w:b/>
          <w:sz w:val="24"/>
          <w:szCs w:val="24"/>
        </w:rPr>
        <w:t>0</w:t>
      </w:r>
      <w:r w:rsidRPr="00732D9B">
        <w:rPr>
          <w:rFonts w:eastAsia="Times New Roman"/>
          <w:b/>
          <w:sz w:val="24"/>
          <w:szCs w:val="24"/>
          <w:lang w:val="ru-RU"/>
        </w:rPr>
        <w:t>0-12:</w:t>
      </w:r>
      <w:r w:rsidR="00BF7A1E" w:rsidRPr="00732D9B">
        <w:rPr>
          <w:rFonts w:eastAsia="Times New Roman"/>
          <w:b/>
          <w:sz w:val="24"/>
          <w:szCs w:val="24"/>
        </w:rPr>
        <w:t>3</w:t>
      </w:r>
      <w:r w:rsidR="00587977" w:rsidRPr="00732D9B">
        <w:rPr>
          <w:rFonts w:eastAsia="Times New Roman"/>
          <w:b/>
          <w:sz w:val="24"/>
          <w:szCs w:val="24"/>
        </w:rPr>
        <w:t>0</w:t>
      </w:r>
      <w:r w:rsidR="002C1250" w:rsidRPr="00732D9B">
        <w:rPr>
          <w:rFonts w:eastAsia="Times New Roman"/>
          <w:b/>
          <w:sz w:val="24"/>
          <w:szCs w:val="24"/>
          <w:lang w:val="ru-RU"/>
        </w:rPr>
        <w:t xml:space="preserve"> – </w:t>
      </w:r>
      <w:r w:rsidR="00587977" w:rsidRPr="00732D9B">
        <w:rPr>
          <w:rFonts w:eastAsia="Times New Roman"/>
          <w:b/>
          <w:sz w:val="24"/>
          <w:szCs w:val="24"/>
        </w:rPr>
        <w:t xml:space="preserve">Becton Dickinson - BD </w:t>
      </w:r>
      <w:r w:rsidR="007A6B11" w:rsidRPr="00732D9B">
        <w:rPr>
          <w:rFonts w:eastAsia="Times New Roman"/>
          <w:b/>
          <w:sz w:val="24"/>
          <w:szCs w:val="24"/>
        </w:rPr>
        <w:t>Total Clinical Microbiology Solution</w:t>
      </w:r>
      <w:r w:rsidR="00374D12" w:rsidRPr="00732D9B">
        <w:rPr>
          <w:rFonts w:eastAsia="Times New Roman"/>
          <w:b/>
          <w:sz w:val="24"/>
          <w:szCs w:val="24"/>
          <w:lang w:val="mk-MK"/>
        </w:rPr>
        <w:t xml:space="preserve"> –</w:t>
      </w:r>
      <w:r w:rsidR="00374D12" w:rsidRPr="00732D9B">
        <w:rPr>
          <w:rFonts w:eastAsia="Times New Roman"/>
          <w:sz w:val="24"/>
          <w:szCs w:val="24"/>
          <w:lang w:val="mk-MK"/>
        </w:rPr>
        <w:t>комерцијално предавање</w:t>
      </w:r>
    </w:p>
    <w:p w:rsidR="0046572E" w:rsidRPr="00732D9B" w:rsidRDefault="0046572E" w:rsidP="0046572E">
      <w:pPr>
        <w:ind w:left="-360"/>
        <w:jc w:val="both"/>
        <w:rPr>
          <w:rFonts w:eastAsia="Times New Roman"/>
          <w:b/>
          <w:sz w:val="24"/>
          <w:szCs w:val="24"/>
          <w:lang w:val="ru-RU"/>
        </w:rPr>
      </w:pPr>
    </w:p>
    <w:p w:rsidR="0046572E" w:rsidRPr="00732D9B" w:rsidRDefault="0046572E" w:rsidP="00075B45">
      <w:pPr>
        <w:ind w:left="-360"/>
        <w:jc w:val="both"/>
        <w:rPr>
          <w:rFonts w:eastAsia="Times New Roman"/>
          <w:b/>
          <w:sz w:val="24"/>
          <w:szCs w:val="24"/>
          <w:lang w:val="ru-RU"/>
        </w:rPr>
      </w:pPr>
      <w:r w:rsidRPr="00732D9B">
        <w:rPr>
          <w:rFonts w:eastAsia="Times New Roman"/>
          <w:b/>
          <w:sz w:val="24"/>
          <w:szCs w:val="24"/>
          <w:lang w:val="ru-RU"/>
        </w:rPr>
        <w:t>1</w:t>
      </w:r>
      <w:r w:rsidR="002C1250" w:rsidRPr="00732D9B">
        <w:rPr>
          <w:rFonts w:eastAsia="Times New Roman"/>
          <w:b/>
          <w:sz w:val="24"/>
          <w:szCs w:val="24"/>
          <w:lang w:val="ru-RU"/>
        </w:rPr>
        <w:t>2</w:t>
      </w:r>
      <w:r w:rsidRPr="00732D9B">
        <w:rPr>
          <w:rFonts w:eastAsia="Times New Roman"/>
          <w:b/>
          <w:sz w:val="24"/>
          <w:szCs w:val="24"/>
          <w:lang w:val="ru-RU"/>
        </w:rPr>
        <w:t>:</w:t>
      </w:r>
      <w:r w:rsidR="00BF7A1E" w:rsidRPr="00732D9B">
        <w:rPr>
          <w:rFonts w:eastAsia="Times New Roman"/>
          <w:b/>
          <w:sz w:val="24"/>
          <w:szCs w:val="24"/>
        </w:rPr>
        <w:t>3</w:t>
      </w:r>
      <w:r w:rsidR="00587977" w:rsidRPr="00732D9B">
        <w:rPr>
          <w:rFonts w:eastAsia="Times New Roman"/>
          <w:b/>
          <w:sz w:val="24"/>
          <w:szCs w:val="24"/>
        </w:rPr>
        <w:t>0</w:t>
      </w:r>
      <w:r w:rsidRPr="00732D9B">
        <w:rPr>
          <w:rFonts w:eastAsia="Times New Roman"/>
          <w:b/>
          <w:sz w:val="24"/>
          <w:szCs w:val="24"/>
          <w:lang w:val="ru-RU"/>
        </w:rPr>
        <w:t>-1</w:t>
      </w:r>
      <w:r w:rsidR="00BF7A1E" w:rsidRPr="00732D9B">
        <w:rPr>
          <w:rFonts w:eastAsia="Times New Roman"/>
          <w:b/>
          <w:sz w:val="24"/>
          <w:szCs w:val="24"/>
        </w:rPr>
        <w:t>4</w:t>
      </w:r>
      <w:r w:rsidRPr="00732D9B">
        <w:rPr>
          <w:rFonts w:eastAsia="Times New Roman"/>
          <w:b/>
          <w:sz w:val="24"/>
          <w:szCs w:val="24"/>
          <w:lang w:val="ru-RU"/>
        </w:rPr>
        <w:t>:</w:t>
      </w:r>
      <w:r w:rsidR="00BF7A1E" w:rsidRPr="00732D9B">
        <w:rPr>
          <w:rFonts w:eastAsia="Times New Roman"/>
          <w:b/>
          <w:sz w:val="24"/>
          <w:szCs w:val="24"/>
        </w:rPr>
        <w:t>0</w:t>
      </w:r>
      <w:r w:rsidR="00645629" w:rsidRPr="00732D9B">
        <w:rPr>
          <w:rFonts w:eastAsia="Times New Roman"/>
          <w:b/>
          <w:sz w:val="24"/>
          <w:szCs w:val="24"/>
          <w:lang w:val="ru-RU"/>
        </w:rPr>
        <w:t>0</w:t>
      </w:r>
      <w:r w:rsidRPr="00732D9B">
        <w:rPr>
          <w:rFonts w:eastAsia="Times New Roman"/>
          <w:b/>
          <w:sz w:val="24"/>
          <w:szCs w:val="24"/>
          <w:lang w:val="ru-RU"/>
        </w:rPr>
        <w:t xml:space="preserve"> - Коктел</w:t>
      </w:r>
    </w:p>
    <w:p w:rsidR="0046572E" w:rsidRPr="00732D9B" w:rsidRDefault="00A5786F" w:rsidP="0046572E">
      <w:pPr>
        <w:ind w:left="-360"/>
        <w:jc w:val="both"/>
        <w:rPr>
          <w:rFonts w:eastAsia="Times New Roman"/>
          <w:sz w:val="24"/>
          <w:szCs w:val="24"/>
          <w:lang w:val="mk-MK"/>
        </w:rPr>
      </w:pPr>
      <w:r w:rsidRPr="00732D9B">
        <w:rPr>
          <w:rFonts w:eastAsia="Times New Roman"/>
          <w:sz w:val="24"/>
          <w:szCs w:val="24"/>
          <w:lang w:val="mk-MK"/>
        </w:rPr>
        <w:t xml:space="preserve">Состанокот </w:t>
      </w:r>
      <w:r w:rsidR="0046572E" w:rsidRPr="00732D9B">
        <w:rPr>
          <w:rFonts w:eastAsia="Times New Roman"/>
          <w:sz w:val="24"/>
          <w:szCs w:val="24"/>
          <w:lang w:val="mk-MK"/>
        </w:rPr>
        <w:t xml:space="preserve">ќе биде акредитиран во МЛД и ЛКМ.  </w:t>
      </w:r>
    </w:p>
    <w:p w:rsidR="00A5786F" w:rsidRPr="00732D9B" w:rsidRDefault="00A5786F" w:rsidP="0046572E">
      <w:pPr>
        <w:ind w:left="-360"/>
        <w:jc w:val="both"/>
        <w:rPr>
          <w:rFonts w:eastAsia="Times New Roman"/>
          <w:sz w:val="24"/>
          <w:szCs w:val="24"/>
          <w:lang w:val="mk-MK"/>
        </w:rPr>
      </w:pPr>
    </w:p>
    <w:p w:rsidR="00A5786F" w:rsidRPr="00732D9B" w:rsidRDefault="00A5786F" w:rsidP="0046572E">
      <w:pPr>
        <w:ind w:left="-360"/>
        <w:jc w:val="both"/>
        <w:rPr>
          <w:rFonts w:eastAsia="Times New Roman"/>
          <w:sz w:val="22"/>
          <w:szCs w:val="22"/>
          <w:lang w:val="mk-MK"/>
        </w:rPr>
      </w:pPr>
    </w:p>
    <w:p w:rsidR="00A5786F" w:rsidRPr="00732D9B" w:rsidRDefault="00A5786F" w:rsidP="0046572E">
      <w:pPr>
        <w:ind w:left="-360"/>
        <w:jc w:val="both"/>
        <w:rPr>
          <w:rFonts w:eastAsia="Times New Roman"/>
          <w:sz w:val="22"/>
          <w:szCs w:val="22"/>
          <w:lang w:val="mk-MK"/>
        </w:rPr>
      </w:pPr>
      <w:r w:rsidRPr="00732D9B">
        <w:rPr>
          <w:rFonts w:eastAsia="Times New Roman"/>
          <w:sz w:val="22"/>
          <w:szCs w:val="22"/>
          <w:lang w:val="mk-MK"/>
        </w:rPr>
        <w:t>Доц</w:t>
      </w:r>
      <w:r w:rsidR="00762881">
        <w:rPr>
          <w:rFonts w:eastAsia="Times New Roman"/>
          <w:sz w:val="22"/>
          <w:szCs w:val="22"/>
          <w:lang w:val="mk-MK"/>
        </w:rPr>
        <w:t>. д-</w:t>
      </w:r>
      <w:r w:rsidRPr="00732D9B">
        <w:rPr>
          <w:rFonts w:eastAsia="Times New Roman"/>
          <w:sz w:val="22"/>
          <w:szCs w:val="22"/>
          <w:lang w:val="mk-MK"/>
        </w:rPr>
        <w:t>р Горица Попова</w:t>
      </w:r>
      <w:r w:rsidRPr="00732D9B">
        <w:rPr>
          <w:rFonts w:eastAsia="Times New Roman"/>
          <w:sz w:val="22"/>
          <w:szCs w:val="22"/>
          <w:lang w:val="mk-MK"/>
        </w:rPr>
        <w:tab/>
      </w:r>
      <w:r w:rsidR="00C703E1" w:rsidRPr="00732D9B">
        <w:rPr>
          <w:rFonts w:eastAsia="Times New Roman"/>
          <w:sz w:val="22"/>
          <w:szCs w:val="22"/>
          <w:lang w:val="mk-MK"/>
        </w:rPr>
        <w:tab/>
      </w:r>
      <w:r w:rsidR="00C703E1" w:rsidRPr="00732D9B">
        <w:rPr>
          <w:rFonts w:eastAsia="Times New Roman"/>
          <w:sz w:val="22"/>
          <w:szCs w:val="22"/>
          <w:lang w:val="mk-MK"/>
        </w:rPr>
        <w:tab/>
      </w:r>
      <w:r w:rsidR="00C703E1" w:rsidRPr="00732D9B">
        <w:rPr>
          <w:rFonts w:eastAsia="Times New Roman"/>
          <w:sz w:val="22"/>
          <w:szCs w:val="22"/>
          <w:lang w:val="mk-MK"/>
        </w:rPr>
        <w:tab/>
      </w:r>
      <w:r w:rsidR="00C703E1" w:rsidRPr="00732D9B">
        <w:rPr>
          <w:rFonts w:eastAsia="Times New Roman"/>
          <w:sz w:val="22"/>
          <w:szCs w:val="22"/>
          <w:lang w:val="mk-MK"/>
        </w:rPr>
        <w:tab/>
      </w:r>
      <w:r w:rsidR="00762881">
        <w:rPr>
          <w:rFonts w:eastAsia="Times New Roman"/>
          <w:sz w:val="22"/>
          <w:szCs w:val="22"/>
          <w:lang w:val="mk-MK"/>
        </w:rPr>
        <w:t>Проф. д</w:t>
      </w:r>
      <w:r w:rsidRPr="00732D9B">
        <w:rPr>
          <w:rFonts w:eastAsia="Times New Roman"/>
          <w:sz w:val="22"/>
          <w:szCs w:val="22"/>
          <w:lang w:val="mk-MK"/>
        </w:rPr>
        <w:t xml:space="preserve">-р Голубинка Бошевска  </w:t>
      </w:r>
    </w:p>
    <w:p w:rsidR="0046572E" w:rsidRPr="00732D9B" w:rsidRDefault="0046572E" w:rsidP="00A5786F">
      <w:pPr>
        <w:ind w:left="-360"/>
        <w:jc w:val="both"/>
        <w:rPr>
          <w:rFonts w:eastAsia="Times New Roman"/>
          <w:sz w:val="22"/>
          <w:szCs w:val="22"/>
          <w:lang w:val="mk-MK"/>
        </w:rPr>
      </w:pPr>
      <w:r w:rsidRPr="00732D9B">
        <w:rPr>
          <w:rFonts w:eastAsia="Times New Roman"/>
          <w:sz w:val="22"/>
          <w:szCs w:val="22"/>
          <w:lang w:val="mk-MK"/>
        </w:rPr>
        <w:t>Секретар на ЗММ при МЛД</w:t>
      </w:r>
      <w:r w:rsidR="00C703E1" w:rsidRPr="00732D9B">
        <w:rPr>
          <w:rFonts w:eastAsia="Times New Roman"/>
          <w:sz w:val="22"/>
          <w:szCs w:val="22"/>
          <w:lang w:val="mk-MK"/>
        </w:rPr>
        <w:t xml:space="preserve">                        </w:t>
      </w:r>
      <w:r w:rsidR="00C703E1" w:rsidRPr="00732D9B">
        <w:rPr>
          <w:rFonts w:eastAsia="Times New Roman"/>
          <w:sz w:val="22"/>
          <w:szCs w:val="22"/>
          <w:lang w:val="mk-MK"/>
        </w:rPr>
        <w:tab/>
      </w:r>
      <w:r w:rsidR="00C703E1" w:rsidRPr="00732D9B">
        <w:rPr>
          <w:rFonts w:eastAsia="Times New Roman"/>
          <w:sz w:val="22"/>
          <w:szCs w:val="22"/>
          <w:lang w:val="mk-MK"/>
        </w:rPr>
        <w:tab/>
      </w:r>
      <w:r w:rsidR="00C703E1" w:rsidRPr="00732D9B">
        <w:rPr>
          <w:rFonts w:eastAsia="Times New Roman"/>
          <w:sz w:val="22"/>
          <w:szCs w:val="22"/>
          <w:lang w:val="mk-MK"/>
        </w:rPr>
        <w:tab/>
        <w:t xml:space="preserve"> </w:t>
      </w:r>
      <w:r w:rsidRPr="00732D9B">
        <w:rPr>
          <w:rFonts w:eastAsia="Times New Roman"/>
          <w:sz w:val="22"/>
          <w:szCs w:val="22"/>
          <w:lang w:val="mk-MK"/>
        </w:rPr>
        <w:t>Претседател на</w:t>
      </w:r>
      <w:r w:rsidR="00762881">
        <w:rPr>
          <w:rFonts w:eastAsia="Times New Roman"/>
          <w:sz w:val="22"/>
          <w:szCs w:val="22"/>
          <w:lang w:val="mk-MK"/>
        </w:rPr>
        <w:t xml:space="preserve"> </w:t>
      </w:r>
      <w:r w:rsidRPr="00732D9B">
        <w:rPr>
          <w:rFonts w:eastAsia="Times New Roman"/>
          <w:sz w:val="22"/>
          <w:szCs w:val="22"/>
          <w:lang w:val="mk-MK"/>
        </w:rPr>
        <w:t>ЗММ</w:t>
      </w:r>
      <w:r w:rsidR="00F55E44" w:rsidRPr="00732D9B">
        <w:rPr>
          <w:rFonts w:eastAsia="Times New Roman"/>
          <w:sz w:val="22"/>
          <w:szCs w:val="22"/>
          <w:lang w:val="mk-MK"/>
        </w:rPr>
        <w:t xml:space="preserve"> </w:t>
      </w:r>
      <w:r w:rsidRPr="00732D9B">
        <w:rPr>
          <w:rFonts w:eastAsia="Times New Roman"/>
          <w:sz w:val="22"/>
          <w:szCs w:val="22"/>
          <w:lang w:val="mk-MK"/>
        </w:rPr>
        <w:t>при МЛД</w:t>
      </w:r>
    </w:p>
    <w:p w:rsidR="00C703E1" w:rsidRPr="00732D9B" w:rsidRDefault="00C703E1" w:rsidP="00C703E1">
      <w:pPr>
        <w:ind w:left="-360"/>
        <w:jc w:val="center"/>
        <w:rPr>
          <w:rFonts w:eastAsia="Times New Roman"/>
          <w:sz w:val="22"/>
          <w:szCs w:val="22"/>
          <w:lang w:val="mk-MK"/>
        </w:rPr>
      </w:pPr>
    </w:p>
    <w:p w:rsidR="00C703E1" w:rsidRPr="00A5786F" w:rsidRDefault="00C703E1" w:rsidP="00C703E1">
      <w:pPr>
        <w:ind w:left="-360"/>
        <w:jc w:val="center"/>
        <w:rPr>
          <w:rFonts w:eastAsia="Times New Roman"/>
          <w:color w:val="000000" w:themeColor="text1"/>
          <w:sz w:val="24"/>
          <w:szCs w:val="24"/>
          <w:lang w:val="mk-MK"/>
        </w:rPr>
      </w:pPr>
      <w:r w:rsidRPr="00C703E1">
        <w:rPr>
          <w:rFonts w:eastAsia="Times New Roman"/>
          <w:noProof/>
          <w:color w:val="000000" w:themeColor="text1"/>
          <w:sz w:val="22"/>
          <w:szCs w:val="22"/>
        </w:rPr>
        <w:drawing>
          <wp:inline distT="0" distB="0" distL="0" distR="0">
            <wp:extent cx="883920" cy="804545"/>
            <wp:effectExtent l="0" t="0" r="0" b="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703E1" w:rsidRPr="00A5786F" w:rsidSect="000A14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846F3"/>
    <w:multiLevelType w:val="hybridMultilevel"/>
    <w:tmpl w:val="6E5E7E50"/>
    <w:lvl w:ilvl="0" w:tplc="CAE66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BEC0892"/>
    <w:multiLevelType w:val="hybridMultilevel"/>
    <w:tmpl w:val="469C64B6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A25DFD"/>
    <w:multiLevelType w:val="hybridMultilevel"/>
    <w:tmpl w:val="9B467AD8"/>
    <w:lvl w:ilvl="0" w:tplc="280465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BE3FCE"/>
    <w:multiLevelType w:val="hybridMultilevel"/>
    <w:tmpl w:val="BB727642"/>
    <w:lvl w:ilvl="0" w:tplc="3208B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08193E"/>
    <w:multiLevelType w:val="hybridMultilevel"/>
    <w:tmpl w:val="6BC25FF6"/>
    <w:lvl w:ilvl="0" w:tplc="137CE1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Times" w:eastAsia="Times New Roman" w:hAnsi="MAC C Time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>
    <w:useFELayout/>
  </w:compat>
  <w:rsids>
    <w:rsidRoot w:val="00340BB4"/>
    <w:rsid w:val="00053398"/>
    <w:rsid w:val="00065790"/>
    <w:rsid w:val="00075B45"/>
    <w:rsid w:val="000860C8"/>
    <w:rsid w:val="000A14F9"/>
    <w:rsid w:val="000A6206"/>
    <w:rsid w:val="000B00FB"/>
    <w:rsid w:val="000B35DE"/>
    <w:rsid w:val="000C5C67"/>
    <w:rsid w:val="000C64F0"/>
    <w:rsid w:val="000E6751"/>
    <w:rsid w:val="000F2E17"/>
    <w:rsid w:val="00103057"/>
    <w:rsid w:val="00105EB0"/>
    <w:rsid w:val="00105FC7"/>
    <w:rsid w:val="00107DB2"/>
    <w:rsid w:val="001133DE"/>
    <w:rsid w:val="001137E8"/>
    <w:rsid w:val="00123F44"/>
    <w:rsid w:val="00140011"/>
    <w:rsid w:val="001412E1"/>
    <w:rsid w:val="00141D5E"/>
    <w:rsid w:val="00151572"/>
    <w:rsid w:val="00153CEF"/>
    <w:rsid w:val="001B6EB7"/>
    <w:rsid w:val="001E4E73"/>
    <w:rsid w:val="00213FAA"/>
    <w:rsid w:val="00216BEE"/>
    <w:rsid w:val="002522F9"/>
    <w:rsid w:val="00255520"/>
    <w:rsid w:val="00294A6B"/>
    <w:rsid w:val="002C1250"/>
    <w:rsid w:val="002C3062"/>
    <w:rsid w:val="002C346D"/>
    <w:rsid w:val="002D4DAE"/>
    <w:rsid w:val="002E4551"/>
    <w:rsid w:val="002E51F6"/>
    <w:rsid w:val="00312B28"/>
    <w:rsid w:val="00340BB4"/>
    <w:rsid w:val="00363172"/>
    <w:rsid w:val="00374D12"/>
    <w:rsid w:val="003755CA"/>
    <w:rsid w:val="00381135"/>
    <w:rsid w:val="00390F05"/>
    <w:rsid w:val="00391B92"/>
    <w:rsid w:val="00396CEC"/>
    <w:rsid w:val="003C12B6"/>
    <w:rsid w:val="003F43A6"/>
    <w:rsid w:val="003F70ED"/>
    <w:rsid w:val="004316FE"/>
    <w:rsid w:val="00444C3B"/>
    <w:rsid w:val="004566B3"/>
    <w:rsid w:val="004610A6"/>
    <w:rsid w:val="0046572E"/>
    <w:rsid w:val="0047568A"/>
    <w:rsid w:val="00480206"/>
    <w:rsid w:val="00491D26"/>
    <w:rsid w:val="004B0F54"/>
    <w:rsid w:val="004F6C86"/>
    <w:rsid w:val="00503CD8"/>
    <w:rsid w:val="00521E5F"/>
    <w:rsid w:val="005235DC"/>
    <w:rsid w:val="0053551C"/>
    <w:rsid w:val="0054499C"/>
    <w:rsid w:val="00561335"/>
    <w:rsid w:val="00587977"/>
    <w:rsid w:val="005B221A"/>
    <w:rsid w:val="005C702A"/>
    <w:rsid w:val="006069F7"/>
    <w:rsid w:val="00610DAB"/>
    <w:rsid w:val="00613D4F"/>
    <w:rsid w:val="00633B54"/>
    <w:rsid w:val="00645629"/>
    <w:rsid w:val="00663FF3"/>
    <w:rsid w:val="006B055F"/>
    <w:rsid w:val="006C27FF"/>
    <w:rsid w:val="006C38AA"/>
    <w:rsid w:val="006C5A1E"/>
    <w:rsid w:val="006F0C12"/>
    <w:rsid w:val="006F28E2"/>
    <w:rsid w:val="006F6CC5"/>
    <w:rsid w:val="007151E1"/>
    <w:rsid w:val="0073033E"/>
    <w:rsid w:val="00732D9B"/>
    <w:rsid w:val="00747B59"/>
    <w:rsid w:val="00762881"/>
    <w:rsid w:val="007801E7"/>
    <w:rsid w:val="00783721"/>
    <w:rsid w:val="007A6B11"/>
    <w:rsid w:val="007B0396"/>
    <w:rsid w:val="007B3E6D"/>
    <w:rsid w:val="007C1EBC"/>
    <w:rsid w:val="007D54D2"/>
    <w:rsid w:val="00814CA6"/>
    <w:rsid w:val="008171C7"/>
    <w:rsid w:val="008207E0"/>
    <w:rsid w:val="00825CCB"/>
    <w:rsid w:val="008303CE"/>
    <w:rsid w:val="0084561A"/>
    <w:rsid w:val="00851027"/>
    <w:rsid w:val="00856993"/>
    <w:rsid w:val="0086313D"/>
    <w:rsid w:val="00864894"/>
    <w:rsid w:val="008E640F"/>
    <w:rsid w:val="008E779E"/>
    <w:rsid w:val="008F6CEC"/>
    <w:rsid w:val="009016FD"/>
    <w:rsid w:val="00914BD1"/>
    <w:rsid w:val="009300F2"/>
    <w:rsid w:val="00946A80"/>
    <w:rsid w:val="00991019"/>
    <w:rsid w:val="009B3DD2"/>
    <w:rsid w:val="009E04C0"/>
    <w:rsid w:val="00A33922"/>
    <w:rsid w:val="00A44609"/>
    <w:rsid w:val="00A4490C"/>
    <w:rsid w:val="00A56E57"/>
    <w:rsid w:val="00A5786F"/>
    <w:rsid w:val="00A616E5"/>
    <w:rsid w:val="00A6652F"/>
    <w:rsid w:val="00A76DA2"/>
    <w:rsid w:val="00A96284"/>
    <w:rsid w:val="00AA4157"/>
    <w:rsid w:val="00AB37CC"/>
    <w:rsid w:val="00AB6BA6"/>
    <w:rsid w:val="00AC4D52"/>
    <w:rsid w:val="00AE2C75"/>
    <w:rsid w:val="00B125A7"/>
    <w:rsid w:val="00B23043"/>
    <w:rsid w:val="00B26885"/>
    <w:rsid w:val="00B45220"/>
    <w:rsid w:val="00B761A6"/>
    <w:rsid w:val="00B76201"/>
    <w:rsid w:val="00BA2F88"/>
    <w:rsid w:val="00BB6121"/>
    <w:rsid w:val="00BE6541"/>
    <w:rsid w:val="00BE7A9A"/>
    <w:rsid w:val="00BF7A1E"/>
    <w:rsid w:val="00C07489"/>
    <w:rsid w:val="00C12D7F"/>
    <w:rsid w:val="00C32B29"/>
    <w:rsid w:val="00C42C63"/>
    <w:rsid w:val="00C454F1"/>
    <w:rsid w:val="00C5233B"/>
    <w:rsid w:val="00C67438"/>
    <w:rsid w:val="00C703E1"/>
    <w:rsid w:val="00C75F72"/>
    <w:rsid w:val="00C955F5"/>
    <w:rsid w:val="00CE1E42"/>
    <w:rsid w:val="00D01E8B"/>
    <w:rsid w:val="00D25677"/>
    <w:rsid w:val="00D35575"/>
    <w:rsid w:val="00D45A05"/>
    <w:rsid w:val="00D64A5A"/>
    <w:rsid w:val="00D65712"/>
    <w:rsid w:val="00D66958"/>
    <w:rsid w:val="00D7192D"/>
    <w:rsid w:val="00D773AD"/>
    <w:rsid w:val="00DB7CB3"/>
    <w:rsid w:val="00DC43FE"/>
    <w:rsid w:val="00DD147B"/>
    <w:rsid w:val="00DF5B83"/>
    <w:rsid w:val="00E03ECB"/>
    <w:rsid w:val="00E3742A"/>
    <w:rsid w:val="00E41760"/>
    <w:rsid w:val="00E5367B"/>
    <w:rsid w:val="00E53CDB"/>
    <w:rsid w:val="00E831B1"/>
    <w:rsid w:val="00E9601C"/>
    <w:rsid w:val="00EA7072"/>
    <w:rsid w:val="00EF162D"/>
    <w:rsid w:val="00F0047F"/>
    <w:rsid w:val="00F071E9"/>
    <w:rsid w:val="00F15AFF"/>
    <w:rsid w:val="00F4097E"/>
    <w:rsid w:val="00F47A23"/>
    <w:rsid w:val="00F53B4A"/>
    <w:rsid w:val="00F55E44"/>
    <w:rsid w:val="00F7408E"/>
    <w:rsid w:val="00F85E24"/>
    <w:rsid w:val="00FA76D5"/>
    <w:rsid w:val="00FB3030"/>
    <w:rsid w:val="00FC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06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0206"/>
    <w:pPr>
      <w:keepNext/>
      <w:outlineLvl w:val="0"/>
    </w:pPr>
    <w:rPr>
      <w:i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0206"/>
    <w:pPr>
      <w:keepNext/>
      <w:jc w:val="center"/>
      <w:outlineLvl w:val="1"/>
    </w:pPr>
    <w:rPr>
      <w:rFonts w:ascii="MAC C Swiss" w:hAnsi="MAC C Swiss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80206"/>
    <w:pPr>
      <w:keepNext/>
      <w:outlineLvl w:val="4"/>
    </w:pPr>
    <w:rPr>
      <w:rFonts w:ascii="MAC C Swiss" w:hAnsi="MAC C Swis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82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82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82C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0047F"/>
    <w:pPr>
      <w:jc w:val="center"/>
    </w:pPr>
    <w:rPr>
      <w:rFonts w:ascii="MAC C Times" w:hAnsi="MAC C Times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A082C"/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2D4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D4D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D54D2"/>
    <w:pPr>
      <w:spacing w:before="100" w:beforeAutospacing="1" w:after="119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______________________</vt:lpstr>
    </vt:vector>
  </TitlesOfParts>
  <Company>HP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______________________</dc:title>
  <dc:creator>Ана Кафтанџиева</dc:creator>
  <cp:lastModifiedBy>1709</cp:lastModifiedBy>
  <cp:revision>3</cp:revision>
  <cp:lastPrinted>2023-01-18T09:37:00Z</cp:lastPrinted>
  <dcterms:created xsi:type="dcterms:W3CDTF">2023-12-04T14:35:00Z</dcterms:created>
  <dcterms:modified xsi:type="dcterms:W3CDTF">2023-12-04T14:54:00Z</dcterms:modified>
</cp:coreProperties>
</file>